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AEEC0" w14:textId="77777777" w:rsidR="008F274C" w:rsidRPr="0079726B" w:rsidRDefault="008C55AB" w:rsidP="00B70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26B">
        <w:rPr>
          <w:rFonts w:ascii="Times New Roman" w:hAnsi="Times New Roman" w:cs="Times New Roman"/>
          <w:b/>
          <w:sz w:val="28"/>
          <w:szCs w:val="28"/>
        </w:rPr>
        <w:t>Domanda e a</w:t>
      </w:r>
      <w:r w:rsidR="008F274C" w:rsidRPr="0079726B">
        <w:rPr>
          <w:rFonts w:ascii="Times New Roman" w:hAnsi="Times New Roman" w:cs="Times New Roman"/>
          <w:b/>
          <w:sz w:val="28"/>
          <w:szCs w:val="28"/>
        </w:rPr>
        <w:t>utodichiarazione per la richiesta di contributo alimentare</w:t>
      </w:r>
    </w:p>
    <w:p w14:paraId="36F61B6F" w14:textId="77777777" w:rsidR="008F274C" w:rsidRPr="00AC35D6" w:rsidRDefault="008F274C" w:rsidP="007972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n. 658</w:t>
      </w:r>
      <w:r w:rsidR="008C55AB">
        <w:rPr>
          <w:rFonts w:ascii="Times New Roman" w:hAnsi="Times New Roman" w:cs="Times New Roman"/>
          <w:b/>
          <w:sz w:val="24"/>
          <w:szCs w:val="24"/>
        </w:rPr>
        <w:t xml:space="preserve">/2020 e </w:t>
      </w:r>
      <w:r w:rsidR="0079726B">
        <w:rPr>
          <w:rFonts w:ascii="Times New Roman" w:hAnsi="Times New Roman" w:cs="Times New Roman"/>
          <w:b/>
          <w:sz w:val="24"/>
          <w:szCs w:val="24"/>
        </w:rPr>
        <w:t xml:space="preserve">art. 53 commi 1 e i-bis </w:t>
      </w:r>
      <w:r w:rsidR="008C55AB">
        <w:rPr>
          <w:rFonts w:ascii="Times New Roman" w:hAnsi="Times New Roman" w:cs="Times New Roman"/>
          <w:b/>
          <w:sz w:val="24"/>
          <w:szCs w:val="24"/>
        </w:rPr>
        <w:t xml:space="preserve">del D. L. n. </w:t>
      </w:r>
      <w:r w:rsidR="005F2E29">
        <w:rPr>
          <w:rFonts w:ascii="Times New Roman" w:hAnsi="Times New Roman" w:cs="Times New Roman"/>
          <w:b/>
          <w:sz w:val="24"/>
          <w:szCs w:val="24"/>
        </w:rPr>
        <w:t>73</w:t>
      </w:r>
      <w:r w:rsidR="008C55AB">
        <w:rPr>
          <w:rFonts w:ascii="Times New Roman" w:hAnsi="Times New Roman" w:cs="Times New Roman"/>
          <w:b/>
          <w:sz w:val="24"/>
          <w:szCs w:val="24"/>
        </w:rPr>
        <w:t>/2</w:t>
      </w:r>
      <w:r w:rsidR="005F2E29">
        <w:rPr>
          <w:rFonts w:ascii="Times New Roman" w:hAnsi="Times New Roman" w:cs="Times New Roman"/>
          <w:b/>
          <w:sz w:val="24"/>
          <w:szCs w:val="24"/>
        </w:rPr>
        <w:t>1 convertito in L. n. 106/2021</w:t>
      </w:r>
    </w:p>
    <w:p w14:paraId="1A874971" w14:textId="77777777"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14:paraId="53193EE7" w14:textId="77777777"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14:paraId="0A8F0F5E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8C55AB">
        <w:rPr>
          <w:rFonts w:ascii="Times New Roman" w:hAnsi="Times New Roman" w:cs="Times New Roman"/>
          <w:sz w:val="24"/>
          <w:szCs w:val="24"/>
        </w:rPr>
        <w:t xml:space="preserve"> 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r w:rsidRPr="00AC35D6">
        <w:rPr>
          <w:rFonts w:ascii="Times New Roman" w:hAnsi="Times New Roman" w:cs="Times New Roman"/>
          <w:sz w:val="24"/>
          <w:szCs w:val="24"/>
        </w:rPr>
        <w:t>prov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14:paraId="2D4D4EC2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14:paraId="09D33881" w14:textId="77777777"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14:paraId="072B600B" w14:textId="77777777"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14:paraId="26103BCC" w14:textId="77777777"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14:paraId="57D2C49E" w14:textId="77777777"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4BCDD47D" w14:textId="77777777"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14:paraId="325D9940" w14:textId="77777777"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4BCCFDEC" w14:textId="77777777"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14:paraId="12362020" w14:textId="77777777"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417B39DA" w14:textId="77777777"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14:paraId="2F672BF3" w14:textId="77777777"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14:paraId="240DD542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14:paraId="41BAFF7F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14:paraId="3DE87FA8" w14:textId="77777777"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14:paraId="1B7625AD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14:paraId="1E9028EE" w14:textId="77777777"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7EE617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14:paraId="6E4DB999" w14:textId="77777777"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14:paraId="36D61A18" w14:textId="77777777"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</w:t>
      </w:r>
      <w:r w:rsidR="008C55AB">
        <w:rPr>
          <w:rFonts w:ascii="Times New Roman" w:hAnsi="Times New Roman" w:cs="Times New Roman"/>
          <w:sz w:val="24"/>
          <w:szCs w:val="24"/>
        </w:rPr>
        <w:t xml:space="preserve"> e del D. L. n. 154/2020</w:t>
      </w:r>
      <w:r w:rsidRPr="00AC35D6">
        <w:rPr>
          <w:rFonts w:ascii="Times New Roman" w:hAnsi="Times New Roman" w:cs="Times New Roman"/>
          <w:sz w:val="24"/>
          <w:szCs w:val="24"/>
        </w:rPr>
        <w:t xml:space="preserve"> per se stesso e per il proprio nucleo familiare.</w:t>
      </w:r>
    </w:p>
    <w:p w14:paraId="4EB3D9C4" w14:textId="77777777"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14:paraId="64B6263E" w14:textId="77777777"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14:paraId="3AE603E5" w14:textId="77777777"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25304D32" w14:textId="77777777"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14:paraId="490E4B4F" w14:textId="77777777"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14:paraId="446BEEDD" w14:textId="77777777"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lavori intermittenti e non riesce in questa fase dell’emergenza covid 19, ad acquistare beni di prima necessità alimentare</w:t>
      </w:r>
    </w:p>
    <w:p w14:paraId="7BB773F7" w14:textId="61347722" w:rsidR="008F274C" w:rsidRPr="00AC35D6" w:rsidRDefault="008F274C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</w:t>
      </w:r>
      <w:r w:rsidR="00EB5E18">
        <w:rPr>
          <w:rFonts w:ascii="Times New Roman" w:hAnsi="Times New Roman" w:cs="Times New Roman"/>
          <w:b/>
          <w:sz w:val="24"/>
          <w:szCs w:val="24"/>
        </w:rPr>
        <w:t xml:space="preserve">precedente a questo di presentazione della domanda e precisamente al mese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di </w:t>
      </w:r>
      <w:r w:rsidR="00EB5E18">
        <w:rPr>
          <w:rFonts w:ascii="Times New Roman" w:hAnsi="Times New Roman" w:cs="Times New Roman"/>
          <w:b/>
          <w:sz w:val="24"/>
          <w:szCs w:val="24"/>
        </w:rPr>
        <w:t>(</w:t>
      </w:r>
      <w:r w:rsidR="00EB5E18" w:rsidRPr="00EB5E18">
        <w:rPr>
          <w:rFonts w:ascii="Times New Roman" w:hAnsi="Times New Roman" w:cs="Times New Roman"/>
          <w:bCs/>
          <w:sz w:val="24"/>
          <w:szCs w:val="24"/>
          <w:u w:val="single"/>
        </w:rPr>
        <w:t>indicare mese</w:t>
      </w:r>
      <w:r w:rsidR="00EB5E18">
        <w:rPr>
          <w:rFonts w:ascii="Times New Roman" w:hAnsi="Times New Roman" w:cs="Times New Roman"/>
          <w:b/>
          <w:sz w:val="24"/>
          <w:szCs w:val="24"/>
        </w:rPr>
        <w:t>)__________</w:t>
      </w:r>
      <w:r w:rsidRPr="00AC35D6">
        <w:rPr>
          <w:rFonts w:ascii="Times New Roman" w:hAnsi="Times New Roman" w:cs="Times New Roman"/>
          <w:b/>
          <w:sz w:val="24"/>
          <w:szCs w:val="24"/>
        </w:rPr>
        <w:t>:</w:t>
      </w:r>
    </w:p>
    <w:p w14:paraId="47E8C936" w14:textId="77777777"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14:paraId="487BE778" w14:textId="77777777"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14:paraId="546BD20A" w14:textId="77777777"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14:paraId="4765B59B" w14:textId="77777777"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14:paraId="23F4CB56" w14:textId="77777777"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14:paraId="0129556C" w14:textId="77777777"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14:paraId="29BEC609" w14:textId="77777777"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14:paraId="16C00AC9" w14:textId="77777777"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14:paraId="606A72E2" w14:textId="77777777"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14:paraId="6EC63096" w14:textId="77777777"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14:paraId="4442E2FA" w14:textId="77777777"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14:paraId="550A6DA8" w14:textId="77777777"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14:paraId="0C1DA1E6" w14:textId="77777777"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14:paraId="67D89C31" w14:textId="77777777"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14:paraId="7BECE102" w14:textId="77777777" w:rsidR="00AC35D6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4981086E" w14:textId="77777777" w:rsidR="003C0751" w:rsidRPr="008C55AB" w:rsidRDefault="003C0751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8C55AB">
        <w:rPr>
          <w:rFonts w:ascii="Times New Roman" w:hAnsi="Times New Roman" w:cs="Times New Roman"/>
          <w:b/>
          <w:sz w:val="24"/>
          <w:szCs w:val="24"/>
        </w:rPr>
        <w:t>Allega copia di un valido documento di riconoscimento</w:t>
      </w:r>
    </w:p>
    <w:p w14:paraId="762D43CB" w14:textId="77777777" w:rsidR="008C55AB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p w14:paraId="418EA8CC" w14:textId="77777777" w:rsidR="005F2E29" w:rsidRDefault="005F2E29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EE833D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55AB">
        <w:rPr>
          <w:rFonts w:ascii="Times New Roman" w:eastAsia="Calibri" w:hAnsi="Times New Roman" w:cs="Times New Roman"/>
          <w:b/>
          <w:sz w:val="24"/>
          <w:szCs w:val="24"/>
        </w:rPr>
        <w:t>Comune di Perano</w:t>
      </w:r>
    </w:p>
    <w:p w14:paraId="112D6892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 13 del Regolamento UE n. 679/2016 GDPR e dell’art. 13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footnoteReference w:id="1"/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t xml:space="preserve">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D</w:t>
      </w:r>
      <w:r w:rsidR="005F2E2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.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Lgs. n. 196/2003 “Codice in materia di protezione dei dati personali (cosiddetta legge Privacy)”</w:t>
      </w:r>
    </w:p>
    <w:p w14:paraId="16115F5D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38440B6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</w:pPr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Dpcm n. 83 del 29 marzo 2020 e del D. L. n. 154/2020 </w:t>
      </w:r>
    </w:p>
    <w:p w14:paraId="73B35C5B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14:paraId="42EB11E2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il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Comune di Perano 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14:paraId="4F19EAA2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16"/>
        </w:rPr>
      </w:pPr>
    </w:p>
    <w:p w14:paraId="304B3965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DEFINIZIONI</w:t>
      </w:r>
    </w:p>
    <w:p w14:paraId="50E5AAC9" w14:textId="77777777" w:rsidR="008C55AB" w:rsidRPr="008C55AB" w:rsidRDefault="008C55AB" w:rsidP="008C55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Si riporta il significato di alcuni termini utilizzati nella presente Informativa al fine di agevolarne la comprensione:</w:t>
      </w:r>
    </w:p>
    <w:p w14:paraId="15D5CBB8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14:paraId="45F51E7F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14:paraId="679FC101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14:paraId="76BC3F84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14:paraId="2EDDAA55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14:paraId="08DC50A1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- che determina le finalità e i mezzi del trattamento dei Dati dell’Interessato;</w:t>
      </w:r>
    </w:p>
    <w:p w14:paraId="070DEA7D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C55AB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14:paraId="3BE96127" w14:textId="77777777"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14:paraId="0340E14D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Titolare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 (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Ch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>).</w:t>
      </w:r>
    </w:p>
    <w:p w14:paraId="6B0FE910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Denominazione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14:paraId="5C6CFD74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>Finalità del Trattamento: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 di una banca dati di esercenti commerciali per stipula di convenzioni per l’acquisizione di </w:t>
      </w:r>
      <w:r w:rsidRPr="008C55AB">
        <w:rPr>
          <w:rFonts w:ascii="Times New Roman" w:eastAsia="Calibri" w:hAnsi="Times New Roman" w:cs="Times New Roman"/>
          <w:bCs/>
          <w:sz w:val="20"/>
          <w:szCs w:val="20"/>
        </w:rPr>
        <w:t>“BUONI SPESA” rivolti a cittadini/nuclei familiari in situazione di grave difficoltà economica</w:t>
      </w:r>
      <w:r w:rsidRPr="008C55AB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5C44389C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raccolta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>Per svolgere la sua funzione, l’Ente registrerà i dati da lei forniti al momento della presentazione della domanda.</w:t>
      </w:r>
    </w:p>
    <w:p w14:paraId="403CA0F9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comunicazione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</w:t>
      </w:r>
      <w:r w:rsidRPr="008C55AB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u w:val="single"/>
        </w:rPr>
        <w:t>potrà comunicare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alcuni dati e alcune informazioni da lei forniti ad Enti Pubblici per opportuni adempimenti e sicuramente a Privati che avranno acquisito il diritto ai Buoni Spesa o pubblicarlo sul sito istituzionale dell’Ente per l’opportuna diffusione per gli aventi diritto.</w:t>
      </w:r>
    </w:p>
    <w:p w14:paraId="70F8444D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Esistenza di un processo decisionale automatizzato, compresa la profilazione: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L’Ente non adotta nessun processo decisionale automatizzato, compresa la profilazione di cui all’art. 22, paragrafi 2 e 4 del Regolamento UE n. 2016/679.</w:t>
      </w:r>
    </w:p>
    <w:p w14:paraId="7F6121A0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Diritti dell’interessato: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14:paraId="4C53E771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L’Interessato ha altresì il diritto di verificarne l’esattezza o chiederne l’integrazione, l’aggiornamento, la rettifica, la limitazione del Trattamento, la cancellazione, la trasformazione in forma anonima o il blocco dei dati trattati in </w:t>
      </w:r>
      <w:r w:rsidRPr="008C55AB">
        <w:rPr>
          <w:rFonts w:ascii="Times New Roman" w:eastAsia="Calibri" w:hAnsi="Times New Roman" w:cs="Times New Roman"/>
          <w:sz w:val="20"/>
          <w:szCs w:val="20"/>
        </w:rPr>
        <w:lastRenderedPageBreak/>
        <w:t>violazione di legge, nonché di opporsi in ogni caso al loro trattamento. Inoltre, l’Interessato ha il diritto di chiedere la portabilità dei dati e di proporre reclamo all’autorità di controllo.</w:t>
      </w:r>
    </w:p>
    <w:p w14:paraId="49E2BEAE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Modalità di esercizio dei diritti: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esercitare i diritti di cui al punto precedente “Diritto dell’Interessato”, l’Interessato potrà rivolgersi al Titolare Comune di Perano e-mail: </w:t>
      </w:r>
      <w:hyperlink r:id="rId7" w:history="1">
        <w:r w:rsidRPr="008C55AB">
          <w:rPr>
            <w:rFonts w:ascii="Calibri" w:eastAsia="Calibri" w:hAnsi="Calibri" w:cs="Times New Roman"/>
            <w:color w:val="0563C1"/>
            <w:sz w:val="20"/>
            <w:szCs w:val="20"/>
            <w:u w:val="single"/>
          </w:rPr>
          <w:t>info@pec.comune.perano.ch.it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oppure al </w:t>
      </w:r>
      <w:r w:rsidRPr="008C55A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DPO Ing. Massimo Staniscia</w:t>
      </w:r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inviando una e-mail: </w:t>
      </w:r>
      <w:hyperlink r:id="rId8" w:history="1">
        <w:r w:rsidRPr="008C55AB">
          <w:rPr>
            <w:rFonts w:ascii="Calibri" w:eastAsia="Calibri" w:hAnsi="Calibri" w:cs="Times New Roman"/>
            <w:color w:val="000000"/>
            <w:sz w:val="20"/>
            <w:szCs w:val="20"/>
            <w:u w:val="single"/>
          </w:rPr>
          <w:t>dpo.massimo.staniscia@gmail.com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</w:p>
    <w:p w14:paraId="1AB9F0E1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14:paraId="6A5AAF25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14:paraId="33FDFC41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Diritto alla cancellazione (c.d. diritto all’oblio) </w:t>
      </w:r>
      <w:r w:rsidRPr="008C55AB">
        <w:rPr>
          <w:rFonts w:ascii="Times New Roman" w:eastAsia="Calibri" w:hAnsi="Times New Roman" w:cs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14:paraId="31C30CFA" w14:textId="77777777"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l’adempimento di un obbligo legale che richieda il trattamento;</w:t>
      </w:r>
    </w:p>
    <w:p w14:paraId="22D5919D" w14:textId="77777777"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nell’esercizio di pubblici poteri di cui è investito il titolare del trattamento;</w:t>
      </w:r>
    </w:p>
    <w:p w14:paraId="763FEFC0" w14:textId="77777777"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ai fini di archiviazione nel pubblico interesse;</w:t>
      </w:r>
    </w:p>
    <w:p w14:paraId="0DDD900A" w14:textId="77777777"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l’accertamento, l’esercizio o la difesa di un diritto in sede giudiziaria.</w:t>
      </w:r>
    </w:p>
    <w:p w14:paraId="07EB89B5" w14:textId="77777777" w:rsidR="008C55AB" w:rsidRPr="008C55AB" w:rsidRDefault="008C55AB" w:rsidP="008C55AB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14:paraId="720E8F76" w14:textId="77777777"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Reclamo al Garante Privacy: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14:paraId="33A2903D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14:paraId="7E843D10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14:paraId="322784E7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14:paraId="31224F96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Firma</w:t>
      </w:r>
    </w:p>
    <w:p w14:paraId="0C53F3C7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14:paraId="0BBBDB4F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                                                                                                                                       ______________________</w:t>
      </w:r>
    </w:p>
    <w:p w14:paraId="40D91A26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</w:t>
      </w:r>
    </w:p>
    <w:p w14:paraId="63CD0356" w14:textId="77777777" w:rsidR="008C55AB" w:rsidRPr="008C55AB" w:rsidRDefault="008C55AB" w:rsidP="008C55AB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Io sottoscritto/a  ……………………………………………………………………………………………………………………………………………                                                                                                              alla luce dell’informativa ricevuta</w:t>
      </w:r>
    </w:p>
    <w:p w14:paraId="4B05EAC9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14:paraId="3D0CF41E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14:paraId="34FDE73C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 xml:space="preserve">esprimo il consenso                                           </w:t>
      </w: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>non esprimo il consenso</w:t>
      </w:r>
    </w:p>
    <w:p w14:paraId="0B9CB574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14:paraId="15E9CFA7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14:paraId="45CFE919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14:paraId="542E3D19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</w:t>
      </w:r>
    </w:p>
    <w:p w14:paraId="0CEAB9D5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14:paraId="23E7DA60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14:paraId="10B15EFB" w14:textId="77777777"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</w:t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  <w:t xml:space="preserve">                                                           Firma</w:t>
      </w:r>
    </w:p>
    <w:p w14:paraId="7F958F4F" w14:textId="77777777" w:rsidR="008C55AB" w:rsidRPr="008C55AB" w:rsidRDefault="008C55AB" w:rsidP="008C55AB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160" w:line="259" w:lineRule="auto"/>
        <w:ind w:left="-15"/>
        <w:jc w:val="center"/>
        <w:rPr>
          <w:rFonts w:ascii="Calibri" w:eastAsia="Calibri" w:hAnsi="Calibri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_________________________</w:t>
      </w:r>
    </w:p>
    <w:p w14:paraId="27A7B885" w14:textId="77777777" w:rsidR="008C55AB" w:rsidRPr="008C55AB" w:rsidRDefault="008C55AB" w:rsidP="008C5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Times New Roman"/>
          <w:color w:val="000000"/>
        </w:rPr>
      </w:pPr>
    </w:p>
    <w:p w14:paraId="685E92AB" w14:textId="77777777" w:rsidR="008C55AB" w:rsidRPr="008C55AB" w:rsidRDefault="008C55AB" w:rsidP="008C55AB">
      <w:pPr>
        <w:spacing w:after="160" w:line="259" w:lineRule="auto"/>
        <w:rPr>
          <w:rFonts w:ascii="Calibri" w:eastAsia="Calibri" w:hAnsi="Calibri" w:cs="Times New Roman"/>
        </w:rPr>
      </w:pPr>
    </w:p>
    <w:p w14:paraId="0F2D877C" w14:textId="77777777" w:rsidR="008C55AB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sectPr w:rsidR="008C55AB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CF48C" w14:textId="77777777" w:rsidR="006335F6" w:rsidRDefault="006335F6" w:rsidP="008C55AB">
      <w:pPr>
        <w:spacing w:after="0" w:line="240" w:lineRule="auto"/>
      </w:pPr>
      <w:r>
        <w:separator/>
      </w:r>
    </w:p>
  </w:endnote>
  <w:endnote w:type="continuationSeparator" w:id="0">
    <w:p w14:paraId="7C9FB0ED" w14:textId="77777777" w:rsidR="006335F6" w:rsidRDefault="006335F6" w:rsidP="008C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7A388" w14:textId="77777777" w:rsidR="006335F6" w:rsidRDefault="006335F6" w:rsidP="008C55AB">
      <w:pPr>
        <w:spacing w:after="0" w:line="240" w:lineRule="auto"/>
      </w:pPr>
      <w:r>
        <w:separator/>
      </w:r>
    </w:p>
  </w:footnote>
  <w:footnote w:type="continuationSeparator" w:id="0">
    <w:p w14:paraId="26075481" w14:textId="77777777" w:rsidR="006335F6" w:rsidRDefault="006335F6" w:rsidP="008C55AB">
      <w:pPr>
        <w:spacing w:after="0" w:line="240" w:lineRule="auto"/>
      </w:pPr>
      <w:r>
        <w:continuationSeparator/>
      </w:r>
    </w:p>
  </w:footnote>
  <w:footnote w:id="1">
    <w:p w14:paraId="310E4406" w14:textId="77777777" w:rsidR="008C55AB" w:rsidRDefault="008C55AB" w:rsidP="008C55AB">
      <w:pPr>
        <w:pStyle w:val="Testonotaapidipagina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74C"/>
    <w:rsid w:val="00022556"/>
    <w:rsid w:val="0009752D"/>
    <w:rsid w:val="003C0751"/>
    <w:rsid w:val="003D7276"/>
    <w:rsid w:val="005F2E29"/>
    <w:rsid w:val="006335F6"/>
    <w:rsid w:val="00663E32"/>
    <w:rsid w:val="006D71EE"/>
    <w:rsid w:val="0079726B"/>
    <w:rsid w:val="00831712"/>
    <w:rsid w:val="008C37AD"/>
    <w:rsid w:val="008C55AB"/>
    <w:rsid w:val="008F274C"/>
    <w:rsid w:val="00A35DD2"/>
    <w:rsid w:val="00AC35D6"/>
    <w:rsid w:val="00B70E09"/>
    <w:rsid w:val="00C3540C"/>
    <w:rsid w:val="00CE270A"/>
    <w:rsid w:val="00E615C2"/>
    <w:rsid w:val="00EB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432E"/>
  <w15:docId w15:val="{B2BE61DA-BE88-4BCA-A107-92C8C22B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comune.treglio.ch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tornareccio.ch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ROSA MARIA CAMPITELLI</cp:lastModifiedBy>
  <cp:revision>9</cp:revision>
  <dcterms:created xsi:type="dcterms:W3CDTF">2020-11-27T09:18:00Z</dcterms:created>
  <dcterms:modified xsi:type="dcterms:W3CDTF">2021-12-10T11:41:00Z</dcterms:modified>
</cp:coreProperties>
</file>